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494E7">
      <w:pPr>
        <w:spacing w:line="600" w:lineRule="exact"/>
        <w:outlineLvl w:val="1"/>
        <w:rPr>
          <w:rFonts w:hint="eastAsia" w:ascii="黑体" w:hAnsi="黑体" w:eastAsia="黑体" w:cs="黑体"/>
          <w:sz w:val="32"/>
          <w:szCs w:val="32"/>
        </w:rPr>
      </w:pPr>
      <w:r>
        <w:rPr>
          <w:rFonts w:hint="eastAsia" w:ascii="黑体" w:hAnsi="黑体" w:eastAsia="黑体" w:cs="黑体"/>
          <w:sz w:val="32"/>
          <w:szCs w:val="32"/>
        </w:rPr>
        <w:t>附件</w:t>
      </w:r>
    </w:p>
    <w:p w14:paraId="5D48E57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Times New Roman" w:hAnsi="Times New Roman" w:eastAsia="方正小标宋_GBK"/>
          <w:bCs/>
          <w:sz w:val="44"/>
          <w:szCs w:val="44"/>
        </w:rPr>
      </w:pPr>
      <w:r>
        <w:rPr>
          <w:rFonts w:hint="eastAsia" w:ascii="Times New Roman" w:hAnsi="Times New Roman" w:eastAsia="方正小标宋_GBK"/>
          <w:bCs/>
          <w:sz w:val="44"/>
          <w:szCs w:val="44"/>
        </w:rPr>
        <w:t>项目信息表</w:t>
      </w:r>
    </w:p>
    <w:tbl>
      <w:tblPr>
        <w:tblStyle w:val="3"/>
        <w:tblW w:w="14092" w:type="dxa"/>
        <w:jc w:val="center"/>
        <w:tblLayout w:type="fixed"/>
        <w:tblCellMar>
          <w:top w:w="56" w:type="dxa"/>
          <w:left w:w="77" w:type="dxa"/>
          <w:bottom w:w="56" w:type="dxa"/>
          <w:right w:w="77" w:type="dxa"/>
        </w:tblCellMar>
      </w:tblPr>
      <w:tblGrid>
        <w:gridCol w:w="461"/>
        <w:gridCol w:w="1351"/>
        <w:gridCol w:w="1174"/>
        <w:gridCol w:w="3253"/>
        <w:gridCol w:w="2926"/>
        <w:gridCol w:w="795"/>
        <w:gridCol w:w="1060"/>
        <w:gridCol w:w="1026"/>
        <w:gridCol w:w="527"/>
        <w:gridCol w:w="462"/>
        <w:gridCol w:w="595"/>
        <w:gridCol w:w="462"/>
      </w:tblGrid>
      <w:tr w14:paraId="7842225D">
        <w:tblPrEx>
          <w:tblCellMar>
            <w:top w:w="56" w:type="dxa"/>
            <w:left w:w="77" w:type="dxa"/>
            <w:bottom w:w="56" w:type="dxa"/>
            <w:right w:w="77" w:type="dxa"/>
          </w:tblCellMar>
        </w:tblPrEx>
        <w:trPr>
          <w:trHeight w:val="1730" w:hRule="atLeast"/>
          <w:tblHeader/>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85E68DA">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序号</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9DC0D44">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项目名称</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23773C1">
            <w:pPr>
              <w:widowControl/>
              <w:snapToGrid w:val="0"/>
              <w:jc w:val="center"/>
              <w:textAlignment w:val="center"/>
              <w:rPr>
                <w:rFonts w:hint="default" w:ascii="Times New Roman" w:hAnsi="Times New Roman" w:eastAsia="黑体" w:cs="Times New Roman"/>
                <w:b w:val="0"/>
                <w:bCs w:val="0"/>
                <w:color w:val="000000"/>
                <w:kern w:val="2"/>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
              </w:rPr>
              <w:t>项目类型</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5318712">
            <w:pPr>
              <w:widowControl/>
              <w:snapToGrid w:val="0"/>
              <w:jc w:val="center"/>
              <w:textAlignment w:val="center"/>
              <w:rPr>
                <w:rFonts w:hint="default" w:ascii="Times New Roman" w:hAnsi="Times New Roman" w:eastAsia="黑体" w:cs="Times New Roman"/>
                <w:b w:val="0"/>
                <w:bCs w:val="0"/>
                <w:color w:val="000000"/>
                <w:kern w:val="2"/>
                <w:sz w:val="24"/>
                <w:szCs w:val="24"/>
                <w:lang w:val="en-US" w:eastAsia="zh-CN" w:bidi="ar-SA"/>
              </w:rPr>
            </w:pPr>
            <w:r>
              <w:rPr>
                <w:rFonts w:hint="default" w:ascii="Times New Roman" w:hAnsi="Times New Roman" w:eastAsia="黑体" w:cs="Times New Roman"/>
                <w:b w:val="0"/>
                <w:bCs w:val="0"/>
                <w:color w:val="000000"/>
                <w:kern w:val="0"/>
                <w:sz w:val="24"/>
                <w:szCs w:val="24"/>
                <w:lang w:val="en-US" w:eastAsia="zh-CN" w:bidi="ar"/>
              </w:rPr>
              <w:t>主要完成单位（按先后顺序填写，含主申报单位总数不超过5家，在括号中标注申报单位规划资质等级）</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14:paraId="02421A5D">
            <w:pPr>
              <w:widowControl/>
              <w:snapToGrid w:val="0"/>
              <w:jc w:val="center"/>
              <w:textAlignment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主要完成人</w:t>
            </w:r>
          </w:p>
          <w:p w14:paraId="4B3380FC">
            <w:pPr>
              <w:widowControl/>
              <w:snapToGrid w:val="0"/>
              <w:jc w:val="center"/>
              <w:textAlignment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（按先后顺序填写，注册规划师以下划线标注）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04CCF9">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主要完成人数量</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971F0DF">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任务来源是否为政府项目</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4F269EA">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审批部门/组织验收单位</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06550A7B">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联系人</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049449CC">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手机</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3CA98C32">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电子邮箱</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14D3D7BE">
            <w:pPr>
              <w:widowControl/>
              <w:snapToGrid w:val="0"/>
              <w:jc w:val="center"/>
              <w:textAlignment w:val="center"/>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0"/>
                <w:sz w:val="24"/>
                <w:szCs w:val="24"/>
                <w:lang w:val="en-US" w:eastAsia="zh-CN" w:bidi="ar"/>
              </w:rPr>
              <w:t>备注</w:t>
            </w:r>
          </w:p>
        </w:tc>
      </w:tr>
      <w:tr w14:paraId="237C0D83">
        <w:tblPrEx>
          <w:tblCellMar>
            <w:top w:w="56" w:type="dxa"/>
            <w:left w:w="77" w:type="dxa"/>
            <w:bottom w:w="56" w:type="dxa"/>
            <w:right w:w="77" w:type="dxa"/>
          </w:tblCellMar>
        </w:tblPrEx>
        <w:trPr>
          <w:trHeight w:val="876" w:hRule="atLeast"/>
          <w:jc w:val="center"/>
        </w:trPr>
        <w:tc>
          <w:tcPr>
            <w:tcW w:w="461" w:type="dxa"/>
            <w:tcBorders>
              <w:top w:val="single" w:color="000000" w:sz="4" w:space="0"/>
              <w:left w:val="single" w:color="000000" w:sz="4" w:space="0"/>
              <w:bottom w:val="single" w:color="000000" w:sz="4" w:space="0"/>
              <w:right w:val="single" w:color="000000" w:sz="4" w:space="0"/>
            </w:tcBorders>
            <w:noWrap/>
            <w:vAlign w:val="center"/>
          </w:tcPr>
          <w:p w14:paraId="3AF4775A">
            <w:pPr>
              <w:widowControl/>
              <w:snapToGrid w:val="0"/>
              <w:jc w:val="center"/>
              <w:textAlignment w:val="center"/>
              <w:rPr>
                <w:rFonts w:hint="default" w:ascii="Times New Roman" w:hAnsi="Times New Roman" w:eastAsia="仿宋" w:cs="Times New Roman"/>
                <w:color w:val="000000"/>
                <w:kern w:val="2"/>
                <w:sz w:val="22"/>
                <w:szCs w:val="20"/>
                <w:lang w:val="en-US" w:eastAsia="zh-CN" w:bidi="ar-SA"/>
              </w:rPr>
            </w:pPr>
            <w:r>
              <w:rPr>
                <w:rFonts w:hint="default" w:ascii="Times New Roman" w:hAnsi="Times New Roman" w:eastAsia="仿宋" w:cs="Times New Roman"/>
                <w:color w:val="000000"/>
                <w:kern w:val="0"/>
                <w:sz w:val="22"/>
                <w:szCs w:val="22"/>
                <w:lang w:val="en-US" w:eastAsia="zh-CN" w:bidi="ar"/>
              </w:rPr>
              <w:t>1</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777A7EE9">
            <w:pPr>
              <w:widowControl/>
              <w:snapToGrid w:val="0"/>
              <w:jc w:val="center"/>
              <w:textAlignment w:val="center"/>
              <w:rPr>
                <w:rFonts w:hint="default" w:ascii="Times New Roman" w:hAnsi="Times New Roman" w:eastAsia="仿宋" w:cs="Times New Roman"/>
                <w:color w:val="000000"/>
                <w:kern w:val="2"/>
                <w:sz w:val="22"/>
                <w:szCs w:val="20"/>
                <w:lang w:val="en-US" w:eastAsia="zh-CN" w:bidi="ar-SA"/>
              </w:rPr>
            </w:pPr>
            <w:r>
              <w:rPr>
                <w:rFonts w:hint="default" w:ascii="Times New Roman" w:hAnsi="Times New Roman" w:eastAsia="仿宋" w:cs="Times New Roman"/>
                <w:color w:val="000000"/>
                <w:kern w:val="0"/>
                <w:sz w:val="22"/>
                <w:szCs w:val="22"/>
                <w:lang w:val="en-US" w:eastAsia="zh-CN" w:bidi="ar"/>
              </w:rPr>
              <w:t>XXX项目</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5298A88C">
            <w:pPr>
              <w:widowControl/>
              <w:snapToGrid w:val="0"/>
              <w:jc w:val="center"/>
              <w:textAlignment w:val="center"/>
              <w:rPr>
                <w:rFonts w:hint="default" w:ascii="Times New Roman" w:hAnsi="Times New Roman" w:eastAsia="仿宋" w:cs="Times New Roman"/>
                <w:color w:val="000000"/>
                <w:kern w:val="2"/>
                <w:sz w:val="22"/>
                <w:szCs w:val="20"/>
                <w:lang w:val="en-US" w:eastAsia="zh-CN" w:bidi="ar-SA"/>
              </w:rPr>
            </w:pPr>
            <w:r>
              <w:rPr>
                <w:rFonts w:hint="default" w:ascii="Times New Roman" w:hAnsi="Times New Roman" w:eastAsia="仿宋" w:cs="Times New Roman"/>
                <w:color w:val="000000"/>
                <w:kern w:val="0"/>
                <w:sz w:val="22"/>
                <w:szCs w:val="22"/>
                <w:lang w:val="en-US" w:eastAsia="zh-CN" w:bidi="ar"/>
              </w:rPr>
              <w:t>总体规划</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D0BF521">
            <w:pPr>
              <w:widowControl/>
              <w:snapToGrid w:val="0"/>
              <w:jc w:val="center"/>
              <w:textAlignment w:val="center"/>
              <w:rPr>
                <w:rFonts w:hint="default" w:ascii="Times New Roman" w:hAnsi="Times New Roman" w:eastAsia="仿宋" w:cs="Times New Roman"/>
                <w:color w:val="000000"/>
                <w:kern w:val="2"/>
                <w:sz w:val="22"/>
                <w:szCs w:val="20"/>
                <w:lang w:val="en-US" w:eastAsia="zh-CN" w:bidi="ar-SA"/>
              </w:rPr>
            </w:pPr>
            <w:r>
              <w:rPr>
                <w:rFonts w:hint="default" w:ascii="Times New Roman" w:hAnsi="Times New Roman" w:eastAsia="仿宋" w:cs="Times New Roman"/>
                <w:color w:val="000000"/>
                <w:kern w:val="0"/>
                <w:sz w:val="22"/>
                <w:szCs w:val="22"/>
                <w:lang w:val="en-US" w:eastAsia="zh-CN" w:bidi="ar"/>
              </w:rPr>
              <w:t>XXX公司（甲级）、XXX公司（乙级）</w:t>
            </w:r>
          </w:p>
        </w:tc>
        <w:tc>
          <w:tcPr>
            <w:tcW w:w="2926" w:type="dxa"/>
            <w:tcBorders>
              <w:top w:val="single" w:color="000000" w:sz="4" w:space="0"/>
              <w:left w:val="single" w:color="000000" w:sz="4" w:space="0"/>
              <w:bottom w:val="single" w:color="000000" w:sz="4" w:space="0"/>
              <w:right w:val="single" w:color="000000" w:sz="4" w:space="0"/>
            </w:tcBorders>
            <w:noWrap/>
            <w:vAlign w:val="center"/>
          </w:tcPr>
          <w:p w14:paraId="0A624706">
            <w:pPr>
              <w:widowControl/>
              <w:snapToGrid w:val="0"/>
              <w:jc w:val="center"/>
              <w:textAlignment w:val="center"/>
              <w:rPr>
                <w:rFonts w:hint="default" w:ascii="Times New Roman" w:hAnsi="Times New Roman" w:eastAsia="仿宋" w:cs="Times New Roman"/>
                <w:color w:val="000000"/>
                <w:kern w:val="2"/>
                <w:sz w:val="22"/>
                <w:szCs w:val="20"/>
                <w:lang w:val="en-US" w:eastAsia="zh-CN" w:bidi="ar-SA"/>
              </w:rPr>
            </w:pPr>
            <w:r>
              <w:rPr>
                <w:rFonts w:hint="default" w:ascii="Times New Roman" w:hAnsi="Times New Roman" w:eastAsia="仿宋" w:cs="Times New Roman"/>
                <w:color w:val="000000"/>
                <w:kern w:val="0"/>
                <w:sz w:val="22"/>
                <w:szCs w:val="22"/>
                <w:lang w:val="en-US" w:eastAsia="zh-CN" w:bidi="ar"/>
              </w:rPr>
              <w:t>XXX、</w:t>
            </w:r>
            <w:r>
              <w:rPr>
                <w:rFonts w:ascii="Times New Roman" w:hAnsi="Times New Roman" w:eastAsia="仿宋" w:cs="Times New Roman"/>
                <w:color w:val="000000"/>
                <w:kern w:val="2"/>
                <w:sz w:val="22"/>
                <w:szCs w:val="22"/>
                <w:u w:val="single"/>
                <w:lang w:val="en-US" w:eastAsia="zh-CN" w:bidi="ar"/>
              </w:rPr>
              <w:t>XXX</w:t>
            </w:r>
            <w:r>
              <w:rPr>
                <w:rFonts w:ascii="Times New Roman" w:hAnsi="Times New Roman" w:eastAsia="仿宋" w:cs="Times New Roman"/>
                <w:color w:val="000000"/>
                <w:kern w:val="2"/>
                <w:sz w:val="22"/>
                <w:szCs w:val="22"/>
                <w:lang w:val="en-US" w:eastAsia="zh-CN" w:bidi="ar"/>
              </w:rPr>
              <w:t>、</w:t>
            </w:r>
            <w:r>
              <w:rPr>
                <w:rFonts w:ascii="Times New Roman" w:hAnsi="Times New Roman" w:eastAsia="仿宋" w:cs="Times New Roman"/>
                <w:color w:val="000000"/>
                <w:kern w:val="2"/>
                <w:sz w:val="22"/>
                <w:szCs w:val="22"/>
                <w:u w:val="single"/>
                <w:lang w:val="en-US" w:eastAsia="zh-CN" w:bidi="ar"/>
              </w:rPr>
              <w:t>XXX</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8B8C3D9">
            <w:pPr>
              <w:widowControl w:val="0"/>
              <w:snapToGrid w:val="0"/>
              <w:jc w:val="left"/>
              <w:rPr>
                <w:rFonts w:hint="default" w:ascii="Times New Roman" w:hAnsi="Times New Roman" w:eastAsia="仿宋" w:cs="Times New Roman"/>
                <w:color w:val="000000"/>
                <w:kern w:val="2"/>
                <w:sz w:val="22"/>
                <w:szCs w:val="20"/>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512967D8">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2C5D52C">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noWrap/>
            <w:vAlign w:val="center"/>
          </w:tcPr>
          <w:p w14:paraId="59CB6499">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48A9DA8D">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3CE0BCB9">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0C80F723">
            <w:pPr>
              <w:widowControl w:val="0"/>
              <w:snapToGrid w:val="0"/>
              <w:jc w:val="center"/>
              <w:rPr>
                <w:rFonts w:hint="default" w:ascii="Times New Roman" w:hAnsi="Times New Roman" w:eastAsia="仿宋" w:cs="Times New Roman"/>
                <w:color w:val="000000"/>
                <w:kern w:val="2"/>
                <w:sz w:val="22"/>
                <w:szCs w:val="20"/>
                <w:lang w:val="en-US" w:eastAsia="zh-CN" w:bidi="ar-SA"/>
              </w:rPr>
            </w:pPr>
          </w:p>
        </w:tc>
      </w:tr>
      <w:tr w14:paraId="599D5D9E">
        <w:tblPrEx>
          <w:tblCellMar>
            <w:top w:w="56" w:type="dxa"/>
            <w:left w:w="77" w:type="dxa"/>
            <w:bottom w:w="56" w:type="dxa"/>
            <w:right w:w="77" w:type="dxa"/>
          </w:tblCellMar>
        </w:tblPrEx>
        <w:trPr>
          <w:trHeight w:val="473" w:hRule="atLeast"/>
          <w:jc w:val="center"/>
        </w:trPr>
        <w:tc>
          <w:tcPr>
            <w:tcW w:w="461" w:type="dxa"/>
            <w:tcBorders>
              <w:top w:val="single" w:color="000000" w:sz="4" w:space="0"/>
              <w:left w:val="single" w:color="000000" w:sz="4" w:space="0"/>
              <w:bottom w:val="single" w:color="000000" w:sz="4" w:space="0"/>
              <w:right w:val="single" w:color="000000" w:sz="4" w:space="0"/>
            </w:tcBorders>
            <w:noWrap/>
            <w:vAlign w:val="center"/>
          </w:tcPr>
          <w:p w14:paraId="4B1585BF">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7FD987DB">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2ACDD97E">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3253" w:type="dxa"/>
            <w:tcBorders>
              <w:top w:val="single" w:color="000000" w:sz="4" w:space="0"/>
              <w:left w:val="single" w:color="000000" w:sz="4" w:space="0"/>
              <w:bottom w:val="single" w:color="000000" w:sz="4" w:space="0"/>
              <w:right w:val="single" w:color="000000" w:sz="4" w:space="0"/>
            </w:tcBorders>
            <w:noWrap/>
            <w:vAlign w:val="center"/>
          </w:tcPr>
          <w:p w14:paraId="352D51C6">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2926" w:type="dxa"/>
            <w:tcBorders>
              <w:top w:val="single" w:color="000000" w:sz="4" w:space="0"/>
              <w:left w:val="single" w:color="000000" w:sz="4" w:space="0"/>
              <w:bottom w:val="single" w:color="000000" w:sz="4" w:space="0"/>
              <w:right w:val="single" w:color="000000" w:sz="4" w:space="0"/>
            </w:tcBorders>
            <w:noWrap/>
            <w:vAlign w:val="center"/>
          </w:tcPr>
          <w:p w14:paraId="43233964">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732AB26">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77DC9540">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A802D9C">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noWrap/>
            <w:vAlign w:val="center"/>
          </w:tcPr>
          <w:p w14:paraId="3C205DD7">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5E114E30">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7478C645">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5B48D39C">
            <w:pPr>
              <w:widowControl w:val="0"/>
              <w:snapToGrid w:val="0"/>
              <w:jc w:val="center"/>
              <w:rPr>
                <w:rFonts w:hint="default" w:ascii="Times New Roman" w:hAnsi="Times New Roman" w:eastAsia="仿宋" w:cs="Times New Roman"/>
                <w:color w:val="000000"/>
                <w:kern w:val="2"/>
                <w:sz w:val="22"/>
                <w:szCs w:val="20"/>
                <w:lang w:val="en-US" w:eastAsia="zh-CN" w:bidi="ar-SA"/>
              </w:rPr>
            </w:pPr>
          </w:p>
        </w:tc>
      </w:tr>
      <w:tr w14:paraId="620ACD0E">
        <w:tblPrEx>
          <w:tblCellMar>
            <w:top w:w="56" w:type="dxa"/>
            <w:left w:w="77" w:type="dxa"/>
            <w:bottom w:w="56" w:type="dxa"/>
            <w:right w:w="77" w:type="dxa"/>
          </w:tblCellMar>
        </w:tblPrEx>
        <w:trPr>
          <w:trHeight w:val="486" w:hRule="atLeast"/>
          <w:jc w:val="center"/>
        </w:trPr>
        <w:tc>
          <w:tcPr>
            <w:tcW w:w="461" w:type="dxa"/>
            <w:tcBorders>
              <w:top w:val="single" w:color="000000" w:sz="4" w:space="0"/>
              <w:left w:val="single" w:color="000000" w:sz="4" w:space="0"/>
              <w:bottom w:val="single" w:color="000000" w:sz="4" w:space="0"/>
              <w:right w:val="single" w:color="000000" w:sz="4" w:space="0"/>
            </w:tcBorders>
            <w:noWrap/>
            <w:vAlign w:val="center"/>
          </w:tcPr>
          <w:p w14:paraId="7C03EC7C">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7D5DEE3">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342EB706">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3253" w:type="dxa"/>
            <w:tcBorders>
              <w:top w:val="single" w:color="000000" w:sz="4" w:space="0"/>
              <w:left w:val="single" w:color="000000" w:sz="4" w:space="0"/>
              <w:bottom w:val="single" w:color="000000" w:sz="4" w:space="0"/>
              <w:right w:val="single" w:color="000000" w:sz="4" w:space="0"/>
            </w:tcBorders>
            <w:noWrap/>
            <w:vAlign w:val="center"/>
          </w:tcPr>
          <w:p w14:paraId="01E217F7">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2926" w:type="dxa"/>
            <w:tcBorders>
              <w:top w:val="single" w:color="000000" w:sz="4" w:space="0"/>
              <w:left w:val="single" w:color="000000" w:sz="4" w:space="0"/>
              <w:bottom w:val="single" w:color="000000" w:sz="4" w:space="0"/>
              <w:right w:val="single" w:color="000000" w:sz="4" w:space="0"/>
            </w:tcBorders>
            <w:noWrap/>
            <w:vAlign w:val="center"/>
          </w:tcPr>
          <w:p w14:paraId="7BC69512">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ABF0162">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6A29D38">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7A33B5F1">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noWrap/>
            <w:vAlign w:val="center"/>
          </w:tcPr>
          <w:p w14:paraId="6B324F9E">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36EC046">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07EDA6D6">
            <w:pPr>
              <w:widowControl w:val="0"/>
              <w:snapToGrid w:val="0"/>
              <w:jc w:val="center"/>
              <w:rPr>
                <w:rFonts w:hint="default" w:ascii="Times New Roman" w:hAnsi="Times New Roman" w:eastAsia="仿宋" w:cs="Times New Roman"/>
                <w:color w:val="000000"/>
                <w:kern w:val="2"/>
                <w:sz w:val="22"/>
                <w:szCs w:val="20"/>
                <w:lang w:val="en-US" w:eastAsia="zh-CN" w:bidi="ar-SA"/>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4BF6F2D3">
            <w:pPr>
              <w:widowControl w:val="0"/>
              <w:snapToGrid w:val="0"/>
              <w:jc w:val="center"/>
              <w:rPr>
                <w:rFonts w:hint="default" w:ascii="Times New Roman" w:hAnsi="Times New Roman" w:eastAsia="仿宋" w:cs="Times New Roman"/>
                <w:color w:val="000000"/>
                <w:kern w:val="2"/>
                <w:sz w:val="22"/>
                <w:szCs w:val="20"/>
                <w:lang w:val="en-US" w:eastAsia="zh-CN" w:bidi="ar-SA"/>
              </w:rPr>
            </w:pPr>
          </w:p>
        </w:tc>
      </w:tr>
    </w:tbl>
    <w:p w14:paraId="699EB76E">
      <w:pPr>
        <w:widowControl/>
        <w:snapToGrid w:val="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注：该表格所填报内容须与《自然资源部办公厅关于开展第一届全国优秀国土空间规划奖评选工作的通知》“表</w:t>
      </w:r>
      <w:r>
        <w:rPr>
          <w:rFonts w:hint="default" w:ascii="Times New Roman" w:hAnsi="Times New Roman" w:eastAsia="仿宋_GB2312" w:cs="Times New Roman"/>
          <w:color w:val="000000"/>
          <w:kern w:val="0"/>
          <w:sz w:val="28"/>
          <w:szCs w:val="28"/>
          <w:lang w:bidi="ar"/>
        </w:rPr>
        <w:t>1</w:t>
      </w:r>
      <w:r>
        <w:rPr>
          <w:rFonts w:hint="eastAsia" w:ascii="仿宋_GB2312" w:hAnsi="仿宋_GB2312" w:eastAsia="仿宋_GB2312" w:cs="仿宋_GB2312"/>
          <w:color w:val="000000"/>
          <w:kern w:val="0"/>
          <w:sz w:val="28"/>
          <w:szCs w:val="28"/>
          <w:lang w:bidi="ar"/>
        </w:rPr>
        <w:t>.基本情况”中的内容保持一致。</w:t>
      </w:r>
    </w:p>
    <w:p w14:paraId="54AA9F3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8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2025-09-24T03:21:35Z</dcterms:created>
  <dc:creator>Administrator</dc:creator>
  <cp:lastModifiedBy>liangl8816</cp:lastModifiedBy>
  <dcterms:modified xsi:type="dcterms:W3CDTF">2025-09-24T03:21:52Z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996B6E1575474A5594BA2B93DD6F2108_12</vt:lpwstr>
  </property>
</Properties>
</file>